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6" w:rsidRPr="007570FF" w:rsidRDefault="002979A6" w:rsidP="002979A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 xml:space="preserve">Regulamin </w:t>
      </w:r>
    </w:p>
    <w:p w:rsidR="002979A6" w:rsidRPr="007570FF" w:rsidRDefault="002979A6" w:rsidP="002979A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KONKUR</w:t>
      </w:r>
      <w:r w:rsidR="00090C21"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S</w:t>
      </w:r>
      <w:r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U PLASTYCZNEGO</w:t>
      </w:r>
    </w:p>
    <w:p w:rsidR="002979A6" w:rsidRDefault="00724A87" w:rsidP="002979A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pn. „</w:t>
      </w:r>
      <w:r w:rsidR="002979A6" w:rsidRPr="007570FF"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KONOPNIC</w:t>
      </w:r>
      <w:r w:rsidR="002979A6"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JAŃSKIE INSPIRACJE</w:t>
      </w:r>
      <w:r>
        <w:rPr>
          <w:rFonts w:ascii="Times New Roman" w:eastAsia="Lucida Sans Unicode" w:hAnsi="Times New Roman" w:cs="Times New Roman"/>
          <w:b/>
          <w:smallCaps/>
          <w:kern w:val="1"/>
          <w:sz w:val="36"/>
          <w:szCs w:val="36"/>
          <w:lang w:eastAsia="hi-IN" w:bidi="hi-IN"/>
        </w:rPr>
        <w:t>”</w:t>
      </w:r>
    </w:p>
    <w:p w:rsidR="002979A6" w:rsidRPr="00917B45" w:rsidRDefault="00917B45" w:rsidP="00060EC5">
      <w:pPr>
        <w:suppressAutoHyphens/>
        <w:spacing w:after="0" w:line="480" w:lineRule="auto"/>
        <w:jc w:val="center"/>
        <w:rPr>
          <w:rFonts w:ascii="Times New Roman" w:eastAsia="Lucida Sans Unicode" w:hAnsi="Times New Roman" w:cs="Times New Roman"/>
          <w:b/>
          <w:smallCaps/>
          <w:kern w:val="1"/>
          <w:sz w:val="32"/>
          <w:szCs w:val="32"/>
          <w:lang w:eastAsia="hi-IN" w:bidi="hi-IN"/>
        </w:rPr>
      </w:pPr>
      <w:r w:rsidRPr="00917B45">
        <w:rPr>
          <w:rFonts w:ascii="Times New Roman" w:eastAsia="Lucida Sans Unicode" w:hAnsi="Times New Roman" w:cs="Times New Roman"/>
          <w:b/>
          <w:smallCaps/>
          <w:kern w:val="1"/>
          <w:sz w:val="32"/>
          <w:szCs w:val="32"/>
          <w:lang w:eastAsia="hi-IN" w:bidi="hi-IN"/>
        </w:rPr>
        <w:t xml:space="preserve">pod honorowym patronatem prezydenta miasta </w:t>
      </w:r>
      <w:proofErr w:type="spellStart"/>
      <w:r w:rsidRPr="00917B45">
        <w:rPr>
          <w:rFonts w:ascii="Times New Roman" w:eastAsia="Lucida Sans Unicode" w:hAnsi="Times New Roman" w:cs="Times New Roman"/>
          <w:b/>
          <w:smallCaps/>
          <w:kern w:val="1"/>
          <w:sz w:val="32"/>
          <w:szCs w:val="32"/>
          <w:lang w:eastAsia="hi-IN" w:bidi="hi-IN"/>
        </w:rPr>
        <w:t>suwałk</w:t>
      </w:r>
      <w:proofErr w:type="spellEnd"/>
    </w:p>
    <w:p w:rsidR="002979A6" w:rsidRPr="007570FF" w:rsidRDefault="002979A6" w:rsidP="002979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0" w:name="_Hlk98182559"/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Konkurs organizowany jest przez </w:t>
      </w:r>
      <w:r w:rsidR="00060E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Szkołę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Podstawow</w:t>
      </w:r>
      <w:r w:rsidR="00060E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ą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im Marii Konopnickiej w</w:t>
      </w:r>
      <w:r w:rsidR="00F833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Suwałkach 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we współpracy z Biblioteką Publiczną im. Marii Konopnickiej w</w:t>
      </w:r>
      <w:r w:rsidR="00F833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Suwałkach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i ma na celu </w:t>
      </w:r>
      <w:r w:rsidRPr="003D08B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wśród dzieci utworów Marii Konopnickiej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Ponadto Konkurs zakłada rozwijanie </w:t>
      </w:r>
      <w:r w:rsidRPr="004216E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zainteresowań plastycznych i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216E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literackich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uczestników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216E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przekazywania w</w:t>
      </w:r>
      <w:r w:rsidR="009E32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16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9E32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16E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plastycznej własnych przemyśleń</w:t>
      </w:r>
      <w:r w:rsidR="0063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95D">
        <w:rPr>
          <w:rFonts w:ascii="Times New Roman" w:eastAsia="Times New Roman" w:hAnsi="Times New Roman" w:cs="Times New Roman"/>
          <w:sz w:val="24"/>
          <w:szCs w:val="24"/>
          <w:lang w:eastAsia="pl-PL"/>
        </w:rPr>
        <w:t>i refleksji</w:t>
      </w:r>
      <w:r w:rsidR="00631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oraz integrowanie środowiska dzieci z </w:t>
      </w:r>
      <w:r w:rsidRPr="0044095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oddziałów przedszkolnych oraz z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klas 1-3 z miasta Suwałki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979A6" w:rsidRPr="007570FF" w:rsidRDefault="002979A6" w:rsidP="002979A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Konkurs kierowany jest do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dzieci z oddziałów przedszkolnych (sześciolatków) i</w:t>
      </w:r>
      <w:r w:rsidR="009E32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uczniów klas 1-3 szkół podstawowych z miasta Suwałki. </w:t>
      </w:r>
    </w:p>
    <w:bookmarkEnd w:id="0"/>
    <w:p w:rsidR="002979A6" w:rsidRPr="007570FF" w:rsidRDefault="002979A6" w:rsidP="002979A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 konkursu należy zgłaszać od jedne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 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trzech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prac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 każdej placówki. </w:t>
      </w:r>
    </w:p>
    <w:p w:rsidR="002979A6" w:rsidRPr="007570FF" w:rsidRDefault="002979A6" w:rsidP="002979A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Każdy z uczestników może przygotować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dowolną techniką (</w:t>
      </w:r>
      <w:r w:rsidRPr="003D08B5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technik wykorzystujących materiały sypkie i spożywcze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jedn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ą pracę formatu A4 będącą ilustracją do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wybranego utworu Marii Konopnickiej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lub portret poetki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2979A6" w:rsidRPr="007570FF" w:rsidRDefault="002979A6" w:rsidP="002979A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1" w:name="_Hlk98182716"/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race podpisane z tyłu imieniem i nazwiskiem uczestnika wraz z p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odpisaną przez prawnego opiekuna uczestnika kartę zgłoszeniową (stanowiącą załącznik 1 do niniejszego regulaminu) zawierającą podstawowe informacje o kandydacie, jego opiekunie oraz nauczycielu przygotowującym wraz z dokonanym przez uczestnika wyborem wiersza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do którego wykonana została ilustracja</w:t>
      </w:r>
      <w:r w:rsidR="001C52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należy nadesłać lub dostarczyć osobiście najpóźniej do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23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maja 2022 roku do godziny 15.00 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 adres:</w:t>
      </w:r>
    </w:p>
    <w:p w:rsidR="002979A6" w:rsidRPr="007570FF" w:rsidRDefault="002979A6" w:rsidP="002979A6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Szkoła Podstawowa im. Marii Konopnickiej w Suwałkach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ul. T. Kościuszki 47 B</w:t>
      </w:r>
    </w:p>
    <w:p w:rsidR="002979A6" w:rsidRPr="007570FF" w:rsidRDefault="002979A6" w:rsidP="002979A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16-400 Suwałki</w:t>
      </w:r>
    </w:p>
    <w:bookmarkEnd w:id="1"/>
    <w:p w:rsidR="002979A6" w:rsidRPr="007570FF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Ewentualne pytania i wątpliwości prosimy kierować drogą mailową na adres: 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gmk5@op.pl.</w:t>
      </w:r>
    </w:p>
    <w:p w:rsidR="002979A6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Rozstrzygnięcie konkursu nastąpi </w:t>
      </w:r>
      <w:r w:rsidR="009E32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dni</w:t>
      </w:r>
      <w:r w:rsidR="009E32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3</w:t>
      </w:r>
      <w:r w:rsidR="00D2510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0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maja 2022 roku. Konkurs rozstrzygnie jury złożone z nauczycielioraz zaproszonych gości. </w:t>
      </w:r>
    </w:p>
    <w:p w:rsidR="002979A6" w:rsidRPr="00D42387" w:rsidRDefault="002979A6" w:rsidP="00D4238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Jury dokona oceny prac na podstawie następujących kryteriów: </w:t>
      </w:r>
    </w:p>
    <w:p w:rsidR="002979A6" w:rsidRDefault="002979A6" w:rsidP="002979A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6F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zgodność z tematyką konkursu,</w:t>
      </w:r>
    </w:p>
    <w:p w:rsidR="002979A6" w:rsidRDefault="002979A6" w:rsidP="002979A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6F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walory estetyczne pracy,</w:t>
      </w:r>
    </w:p>
    <w:p w:rsidR="002979A6" w:rsidRDefault="002979A6" w:rsidP="002979A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6F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oryginalność,</w:t>
      </w:r>
    </w:p>
    <w:p w:rsidR="002979A6" w:rsidRDefault="002979A6" w:rsidP="002979A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6F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samodzielność wykonania,</w:t>
      </w:r>
    </w:p>
    <w:p w:rsidR="002979A6" w:rsidRPr="00726F64" w:rsidRDefault="002979A6" w:rsidP="002979A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26F6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dobór technik plastycznych.</w:t>
      </w:r>
    </w:p>
    <w:p w:rsidR="002979A6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Decyzje jury są ostateczne i nie podlegają odwołaniu. </w:t>
      </w:r>
    </w:p>
    <w:p w:rsidR="00E669F0" w:rsidRPr="00E669F0" w:rsidRDefault="002979A6" w:rsidP="00E669F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Nagrody zostaną wręczone w dni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31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maja 2022 roku 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godzinach popołudniowych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siedzibie 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Biblioteki Publicznej podczas </w:t>
      </w:r>
      <w:r w:rsidR="007E71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Miejskiego 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Konkursu Recytatorskiego Poezji Marii Konopnickiej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na który wszyscy </w:t>
      </w:r>
      <w:r w:rsidR="00B5270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nagrodzeni i wyróżnieni</w:t>
      </w:r>
      <w:r w:rsidR="0063174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F035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</w:t>
      </w:r>
      <w:r w:rsidR="00B5270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czestnicy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Konkursu Plastycznego wraz z</w:t>
      </w:r>
      <w:r w:rsidR="009E32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nauczycielami </w:t>
      </w:r>
      <w:r w:rsidR="002A299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opiekunami zostaną zaproszeni</w:t>
      </w:r>
      <w:r w:rsidR="00E6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O</w:t>
      </w:r>
      <w:r w:rsidR="00F833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="00E6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dokładnej godzinie wydarzenia uczestnicy oraz ich nauczyciele/opiekunowie zostaną poinformowani do 2</w:t>
      </w:r>
      <w:r w:rsidR="0092399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</w:t>
      </w:r>
      <w:r w:rsidR="00E6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maja 2022</w:t>
      </w:r>
      <w:r w:rsidR="00F833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="00E6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r. </w:t>
      </w:r>
    </w:p>
    <w:p w:rsidR="002A299A" w:rsidRPr="007570FF" w:rsidRDefault="002A299A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Nagrodzone prace </w:t>
      </w:r>
      <w:r w:rsidR="009E32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wraz z imionami, nazwiskami i nazwą szkoły lub przedszkola uczestników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zostaną wyeksponowane na wystawie towarzyszącej rozdaniu nagród</w:t>
      </w:r>
      <w:r w:rsidR="00E6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i</w:t>
      </w:r>
      <w:r w:rsidR="000678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="007E71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Miejskiemu </w:t>
      </w:r>
      <w:r w:rsidR="00E669F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Konkursowi Recytatorskiemu Poezji Marii Konopnickiej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2979A6" w:rsidRPr="007570FF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Regulamin Konkursu znajduje się w Szkole Podstawowej im. Marii Konopnickiej w Suwałkach. </w:t>
      </w:r>
    </w:p>
    <w:p w:rsidR="002979A6" w:rsidRPr="007570FF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Organizatorzy zastrzegają sobie prawo do wprowadzania zmian w regulaminie. </w:t>
      </w:r>
    </w:p>
    <w:p w:rsidR="002979A6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Organizatorzy nie pokrywają kosztów podróży uczestników Konkursu oraz ich opiekunów lub/i nauczycieli. </w:t>
      </w:r>
    </w:p>
    <w:p w:rsidR="002979A6" w:rsidRPr="007570FF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Organizatorzy nie zwracają także nadesłanych prac. Prace przechodzą na własność organizatorów, którzy z</w:t>
      </w:r>
      <w:r w:rsidRPr="00E97185">
        <w:rPr>
          <w:rFonts w:ascii="Times New Roman" w:eastAsia="Times New Roman" w:hAnsi="Times New Roman" w:cs="Times New Roman"/>
          <w:sz w:val="24"/>
          <w:szCs w:val="24"/>
          <w:lang w:eastAsia="pl-PL"/>
        </w:rPr>
        <w:t>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E97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publikowania i reprodukowania prac konkursowych bez wypłacania honorariów autorskich.</w:t>
      </w:r>
    </w:p>
    <w:p w:rsidR="002979A6" w:rsidRPr="007570FF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Udział w Konkursie jest równoznaczny z zaakceptowaniem postanowień niniejszego regulaminu, wyrażeniem zgody na przetwarzanie danych osobowych uczniów, ich opiekunów i nauczycieli oraz na publikację wizerunku uczniów, opiekunów i nauczycieli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2979A6" w:rsidRPr="007570FF" w:rsidRDefault="002979A6" w:rsidP="002979A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Konkurs objęty jest Honorowym Patronatem Prezydenta Miasta Suwałk. </w:t>
      </w:r>
    </w:p>
    <w:p w:rsidR="002979A6" w:rsidRPr="007570FF" w:rsidRDefault="002979A6" w:rsidP="002979A6">
      <w:pPr>
        <w:suppressAutoHyphens/>
        <w:spacing w:after="0" w:line="36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 w:type="page"/>
      </w:r>
      <w:r w:rsidRPr="007570F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Załącznik 1</w:t>
      </w:r>
    </w:p>
    <w:p w:rsidR="002979A6" w:rsidRPr="007570FF" w:rsidRDefault="002979A6" w:rsidP="002979A6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570F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Karta zgłoszeniowa uczestnika</w:t>
      </w:r>
    </w:p>
    <w:p w:rsidR="002979A6" w:rsidRPr="007570FF" w:rsidRDefault="002979A6" w:rsidP="002979A6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570F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Konkursu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Plastycznego</w:t>
      </w:r>
      <w:r w:rsidR="00724A87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pn. „</w:t>
      </w:r>
      <w:proofErr w:type="spellStart"/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Konopnicjańskie</w:t>
      </w:r>
      <w:proofErr w:type="spellEnd"/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Inspiracje</w:t>
      </w:r>
      <w:r w:rsidR="00724A87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”</w:t>
      </w:r>
    </w:p>
    <w:p w:rsidR="002979A6" w:rsidRPr="007570FF" w:rsidRDefault="002979A6" w:rsidP="002979A6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u w:val="single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bookmarkStart w:id="2" w:name="_Hlk98182475"/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Imię / imiona uczestnika: ………………………………………………………………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Nazwisko uczestnika: …………………………………………………………………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92399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Wiek uczestnika: …………………………………………………………</w:t>
      </w:r>
      <w:r w:rsidR="0092399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………………..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……………..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Oddział / k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lasa: …………………………………………………………………………</w:t>
      </w:r>
    </w:p>
    <w:p w:rsidR="002979A6" w:rsidRPr="007570FF" w:rsidRDefault="002979A6" w:rsidP="002979A6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Przedszkole / s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zkoła: …………………………………………………………………</w:t>
      </w:r>
    </w:p>
    <w:p w:rsidR="002979A6" w:rsidRPr="007570FF" w:rsidRDefault="002979A6" w:rsidP="002979A6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Imię i nazwisko nauczyciela przygotowującego: </w:t>
      </w:r>
    </w:p>
    <w:p w:rsidR="002979A6" w:rsidRPr="007570FF" w:rsidRDefault="002979A6" w:rsidP="002979A6">
      <w:pPr>
        <w:widowControl w:val="0"/>
        <w:suppressAutoHyphens/>
        <w:spacing w:after="0" w:line="240" w:lineRule="auto"/>
        <w:ind w:left="708"/>
        <w:rPr>
          <w:rFonts w:ascii="Times New Roman" w:eastAsia="Arial Unicode MS" w:hAnsi="Times New Roman" w:cs="Mangal"/>
          <w:kern w:val="1"/>
          <w:sz w:val="24"/>
          <w:szCs w:val="21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Kontakt do prawnego opiekuna uczestnika: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a) telefon: ……………………………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   b) adres e-mail: ………………………</w:t>
      </w:r>
    </w:p>
    <w:p w:rsidR="002979A6" w:rsidRPr="007570FF" w:rsidRDefault="002979A6" w:rsidP="002979A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Kontakt do nauczyciela uczestnika: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a) telefon: ……………………………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  <w:t xml:space="preserve">     b) adres e-mail: ………………………</w:t>
      </w:r>
    </w:p>
    <w:bookmarkEnd w:id="2"/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Zilustrow</w:t>
      </w:r>
      <w:r w:rsidR="0092399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ny utwór 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(prosimy wpisać tyt</w:t>
      </w:r>
      <w:r w:rsidR="009E32B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uł</w:t>
      </w: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): …………………………………………</w:t>
      </w:r>
    </w:p>
    <w:p w:rsidR="002979A6" w:rsidRPr="007570FF" w:rsidRDefault="002979A6" w:rsidP="002979A6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:rsidR="002979A6" w:rsidRPr="007570FF" w:rsidRDefault="002979A6" w:rsidP="002979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Podpisanie niniejszej karty zgłoszeniowej jest równoznaczne z zaakceptowaniem RegulaminKonkursu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Plastycznego</w:t>
      </w:r>
      <w:r w:rsidR="00724A8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pn. „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Konopnicjańskie</w:t>
      </w:r>
      <w:proofErr w:type="spellEnd"/>
      <w:r w:rsidR="0092399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Inspiracje</w:t>
      </w:r>
      <w:r w:rsidR="00724A8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”</w:t>
      </w:r>
      <w:r w:rsidR="0092399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oraz zgodą na przetwarzanie danych osobowych zapisanych powyżej, a także na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ewentualne </w:t>
      </w:r>
      <w:r w:rsidRPr="007570F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wykorzystanie wizerunku uczestnika, opiekuna i jego nauczyciela w dniu Konkursu. </w:t>
      </w:r>
    </w:p>
    <w:p w:rsidR="002979A6" w:rsidRPr="007570FF" w:rsidRDefault="002979A6" w:rsidP="002979A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979A6" w:rsidRPr="007570FF" w:rsidRDefault="002979A6" w:rsidP="002979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………………………………………..……….</w:t>
      </w:r>
    </w:p>
    <w:p w:rsidR="002979A6" w:rsidRPr="007570FF" w:rsidRDefault="002979A6" w:rsidP="002979A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570F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Czytelny podpis prawnego opiekuna uczestnika</w:t>
      </w:r>
    </w:p>
    <w:p w:rsidR="00411358" w:rsidRDefault="00411358"/>
    <w:sectPr w:rsidR="00411358" w:rsidSect="0074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71353"/>
    <w:multiLevelType w:val="multilevel"/>
    <w:tmpl w:val="5DF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6B7566D"/>
    <w:multiLevelType w:val="hybridMultilevel"/>
    <w:tmpl w:val="BED0EBAA"/>
    <w:lvl w:ilvl="0" w:tplc="2182F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9A6"/>
    <w:rsid w:val="00060EC5"/>
    <w:rsid w:val="000678E4"/>
    <w:rsid w:val="00090C21"/>
    <w:rsid w:val="001C528A"/>
    <w:rsid w:val="002979A6"/>
    <w:rsid w:val="002A299A"/>
    <w:rsid w:val="002E4096"/>
    <w:rsid w:val="00411358"/>
    <w:rsid w:val="00631747"/>
    <w:rsid w:val="00724A87"/>
    <w:rsid w:val="0074490E"/>
    <w:rsid w:val="007C6094"/>
    <w:rsid w:val="007E7145"/>
    <w:rsid w:val="007F0356"/>
    <w:rsid w:val="00843AA3"/>
    <w:rsid w:val="00917B45"/>
    <w:rsid w:val="00923995"/>
    <w:rsid w:val="00973623"/>
    <w:rsid w:val="0099168A"/>
    <w:rsid w:val="009E32B5"/>
    <w:rsid w:val="00B52701"/>
    <w:rsid w:val="00D25103"/>
    <w:rsid w:val="00D42387"/>
    <w:rsid w:val="00DC37AE"/>
    <w:rsid w:val="00E669F0"/>
    <w:rsid w:val="00F8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Wojtowicz-Dembowska</dc:creator>
  <cp:lastModifiedBy>Admin</cp:lastModifiedBy>
  <cp:revision>4</cp:revision>
  <cp:lastPrinted>2022-05-16T13:40:00Z</cp:lastPrinted>
  <dcterms:created xsi:type="dcterms:W3CDTF">2022-05-16T13:41:00Z</dcterms:created>
  <dcterms:modified xsi:type="dcterms:W3CDTF">2022-05-16T13:56:00Z</dcterms:modified>
</cp:coreProperties>
</file>